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F7B4" w14:textId="77777777" w:rsidR="001E2FC6" w:rsidRPr="00BF37A2" w:rsidRDefault="006F0316" w:rsidP="00BF37A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0BB2A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4.75pt;height:66pt;visibility:visible">
            <v:imagedata r:id="rId5" o:title="" gain="79922f" blacklevel="1966f"/>
          </v:shape>
        </w:pict>
      </w:r>
    </w:p>
    <w:p w14:paraId="356F9F2A" w14:textId="77777777" w:rsidR="001E2FC6" w:rsidRPr="00BF37A2" w:rsidRDefault="001E2FC6" w:rsidP="00BF37A2">
      <w:pPr>
        <w:spacing w:after="0"/>
        <w:jc w:val="center"/>
        <w:rPr>
          <w:rFonts w:ascii="Times New Roman" w:hAnsi="Times New Roman" w:cs="Times New Roman"/>
          <w:b/>
          <w:bCs/>
          <w:spacing w:val="20"/>
          <w:sz w:val="32"/>
          <w:szCs w:val="32"/>
        </w:rPr>
      </w:pPr>
      <w:r w:rsidRPr="00BF37A2">
        <w:rPr>
          <w:rFonts w:ascii="Times New Roman" w:hAnsi="Times New Roman" w:cs="Times New Roman"/>
          <w:b/>
          <w:bCs/>
          <w:spacing w:val="20"/>
          <w:sz w:val="32"/>
          <w:szCs w:val="32"/>
        </w:rPr>
        <w:t xml:space="preserve">Администрация города Рубцовска </w:t>
      </w:r>
    </w:p>
    <w:p w14:paraId="1639E1F5" w14:textId="77777777" w:rsidR="001E2FC6" w:rsidRPr="00BF37A2" w:rsidRDefault="001E2FC6" w:rsidP="00BF37A2">
      <w:pPr>
        <w:spacing w:after="0"/>
        <w:jc w:val="center"/>
        <w:rPr>
          <w:rFonts w:ascii="Times New Roman" w:hAnsi="Times New Roman" w:cs="Times New Roman"/>
          <w:b/>
          <w:bCs/>
          <w:spacing w:val="20"/>
          <w:sz w:val="32"/>
          <w:szCs w:val="32"/>
        </w:rPr>
      </w:pPr>
      <w:r w:rsidRPr="00BF37A2">
        <w:rPr>
          <w:rFonts w:ascii="Times New Roman" w:hAnsi="Times New Roman" w:cs="Times New Roman"/>
          <w:b/>
          <w:bCs/>
          <w:spacing w:val="20"/>
          <w:sz w:val="32"/>
          <w:szCs w:val="32"/>
        </w:rPr>
        <w:t>Алтайского края</w:t>
      </w:r>
    </w:p>
    <w:p w14:paraId="459E235C" w14:textId="77777777" w:rsidR="001E2FC6" w:rsidRPr="00BF37A2" w:rsidRDefault="001E2FC6" w:rsidP="00BF37A2">
      <w:pPr>
        <w:spacing w:after="0"/>
        <w:jc w:val="center"/>
        <w:rPr>
          <w:rFonts w:ascii="Times New Roman" w:hAnsi="Times New Roman" w:cs="Times New Roman"/>
          <w:b/>
          <w:bCs/>
          <w:spacing w:val="20"/>
          <w:w w:val="150"/>
          <w:sz w:val="28"/>
          <w:szCs w:val="28"/>
        </w:rPr>
      </w:pPr>
      <w:r w:rsidRPr="00BF37A2">
        <w:rPr>
          <w:rFonts w:ascii="Times New Roman" w:hAnsi="Times New Roman" w:cs="Times New Roman"/>
          <w:b/>
          <w:bCs/>
          <w:spacing w:val="20"/>
          <w:w w:val="150"/>
          <w:sz w:val="28"/>
          <w:szCs w:val="28"/>
        </w:rPr>
        <w:t>ПОСТАНОВЛЕНИЕ</w:t>
      </w:r>
    </w:p>
    <w:p w14:paraId="5EBF5278" w14:textId="7FE78365" w:rsidR="001E2FC6" w:rsidRPr="006F0316" w:rsidRDefault="006F0316" w:rsidP="00BF3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0316">
        <w:rPr>
          <w:rFonts w:ascii="Times New Roman" w:hAnsi="Times New Roman" w:cs="Times New Roman"/>
          <w:sz w:val="28"/>
          <w:szCs w:val="28"/>
        </w:rPr>
        <w:t>17.08.2021</w:t>
      </w:r>
      <w:r w:rsidR="001E2FC6" w:rsidRPr="006F0316">
        <w:rPr>
          <w:rFonts w:ascii="Times New Roman" w:hAnsi="Times New Roman" w:cs="Times New Roman"/>
          <w:sz w:val="28"/>
          <w:szCs w:val="28"/>
        </w:rPr>
        <w:t xml:space="preserve"> № </w:t>
      </w:r>
      <w:r w:rsidRPr="006F0316">
        <w:rPr>
          <w:rFonts w:ascii="Times New Roman" w:hAnsi="Times New Roman" w:cs="Times New Roman"/>
          <w:sz w:val="28"/>
          <w:szCs w:val="28"/>
        </w:rPr>
        <w:t>2182</w:t>
      </w:r>
      <w:r w:rsidR="001E2FC6" w:rsidRPr="006F03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B9B76" w14:textId="77777777" w:rsidR="001E2FC6" w:rsidRDefault="001E2FC6" w:rsidP="00316B78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5A17DDD9" w14:textId="77777777" w:rsidR="00D2724E" w:rsidRDefault="00D2724E" w:rsidP="00316B78">
      <w:pPr>
        <w:spacing w:after="0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069"/>
      </w:tblGrid>
      <w:tr w:rsidR="00D2724E" w:rsidRPr="00FB01A5" w14:paraId="7C10F4A6" w14:textId="77777777" w:rsidTr="00D2724E">
        <w:tc>
          <w:tcPr>
            <w:tcW w:w="4361" w:type="dxa"/>
          </w:tcPr>
          <w:p w14:paraId="60A6C1E5" w14:textId="77777777" w:rsidR="00D2724E" w:rsidRPr="00FB01A5" w:rsidRDefault="00D2724E" w:rsidP="00454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1A5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о рабочей группе по </w:t>
            </w:r>
            <w:r w:rsidR="00851F67" w:rsidRPr="00FB01A5">
              <w:rPr>
                <w:rFonts w:ascii="Times New Roman" w:hAnsi="Times New Roman" w:cs="Times New Roman"/>
                <w:sz w:val="26"/>
                <w:szCs w:val="26"/>
              </w:rPr>
              <w:t>регулированию выплаты заработной платы</w:t>
            </w:r>
            <w:r w:rsidRPr="00FB01A5">
              <w:rPr>
                <w:rFonts w:ascii="Times New Roman" w:hAnsi="Times New Roman" w:cs="Times New Roman"/>
                <w:sz w:val="26"/>
                <w:szCs w:val="26"/>
              </w:rPr>
              <w:t xml:space="preserve"> в городе Рубцовске Алтайского края</w:t>
            </w:r>
          </w:p>
        </w:tc>
        <w:tc>
          <w:tcPr>
            <w:tcW w:w="5069" w:type="dxa"/>
          </w:tcPr>
          <w:p w14:paraId="786955E4" w14:textId="77777777" w:rsidR="00D2724E" w:rsidRPr="00FB01A5" w:rsidRDefault="00D2724E" w:rsidP="00D2724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68901" w14:textId="77777777" w:rsidR="001E2FC6" w:rsidRPr="00FB01A5" w:rsidRDefault="001E2FC6" w:rsidP="0045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42B938" w14:textId="77777777" w:rsidR="001E2FC6" w:rsidRPr="00FB01A5" w:rsidRDefault="001E2FC6" w:rsidP="0045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C84241" w14:textId="77777777" w:rsidR="001E2FC6" w:rsidRPr="00FB01A5" w:rsidRDefault="001E2FC6" w:rsidP="003C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В связи с кадровыми изменениями в Администрации города Рубцовска Алтайского края, в соответствии с п. 3.6 Положения об Администрации города Рубцовска Алтайского края, принятого решением Рубцовского городского Совета депутатов Алтайского края от 17.02.2012 №</w:t>
      </w:r>
      <w:r w:rsidR="00454DDE" w:rsidRPr="00FB01A5">
        <w:rPr>
          <w:rFonts w:ascii="Times New Roman" w:hAnsi="Times New Roman" w:cs="Times New Roman"/>
          <w:sz w:val="26"/>
          <w:szCs w:val="26"/>
        </w:rPr>
        <w:t> </w:t>
      </w:r>
      <w:r w:rsidRPr="00FB01A5">
        <w:rPr>
          <w:rFonts w:ascii="Times New Roman" w:hAnsi="Times New Roman" w:cs="Times New Roman"/>
          <w:sz w:val="26"/>
          <w:szCs w:val="26"/>
        </w:rPr>
        <w:t>744 «О принятии положения об Администрации города Рубцовска Алтайского края», ПОСТАНОВЛЯЮ:</w:t>
      </w:r>
    </w:p>
    <w:p w14:paraId="68A29832" w14:textId="77777777" w:rsidR="001E2FC6" w:rsidRPr="00FB01A5" w:rsidRDefault="001E2FC6" w:rsidP="003C1915">
      <w:pPr>
        <w:pStyle w:val="a5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 xml:space="preserve">Утвердить Положение о рабочей группе по </w:t>
      </w:r>
      <w:r w:rsidR="00851F67" w:rsidRPr="00FB01A5">
        <w:rPr>
          <w:rFonts w:ascii="Times New Roman" w:hAnsi="Times New Roman" w:cs="Times New Roman"/>
          <w:sz w:val="26"/>
          <w:szCs w:val="26"/>
        </w:rPr>
        <w:t xml:space="preserve">регулированию выплаты заработной платы </w:t>
      </w:r>
      <w:r w:rsidRPr="00FB01A5">
        <w:rPr>
          <w:rFonts w:ascii="Times New Roman" w:hAnsi="Times New Roman" w:cs="Times New Roman"/>
          <w:sz w:val="26"/>
          <w:szCs w:val="26"/>
        </w:rPr>
        <w:t>в городе Рубцовске Алтайско</w:t>
      </w:r>
      <w:r w:rsidR="007C5EDC" w:rsidRPr="00FB01A5">
        <w:rPr>
          <w:rFonts w:ascii="Times New Roman" w:hAnsi="Times New Roman" w:cs="Times New Roman"/>
          <w:sz w:val="26"/>
          <w:szCs w:val="26"/>
        </w:rPr>
        <w:t>го края (приложение</w:t>
      </w:r>
      <w:r w:rsidRPr="00FB01A5">
        <w:rPr>
          <w:rFonts w:ascii="Times New Roman" w:hAnsi="Times New Roman" w:cs="Times New Roman"/>
          <w:sz w:val="26"/>
          <w:szCs w:val="26"/>
        </w:rPr>
        <w:t>).</w:t>
      </w:r>
    </w:p>
    <w:p w14:paraId="40B5952C" w14:textId="77777777" w:rsidR="001E2FC6" w:rsidRPr="00FB01A5" w:rsidRDefault="001E2FC6" w:rsidP="003C1915">
      <w:pPr>
        <w:pStyle w:val="a5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Администрации города Рубцовска Алтайского края</w:t>
      </w:r>
      <w:r w:rsidR="00A908D9" w:rsidRPr="00FB01A5">
        <w:rPr>
          <w:rFonts w:ascii="Times New Roman" w:hAnsi="Times New Roman" w:cs="Times New Roman"/>
          <w:sz w:val="26"/>
          <w:szCs w:val="26"/>
        </w:rPr>
        <w:t xml:space="preserve"> в части Положения</w:t>
      </w:r>
      <w:r w:rsidRPr="00FB01A5">
        <w:rPr>
          <w:rFonts w:ascii="Times New Roman" w:hAnsi="Times New Roman" w:cs="Times New Roman"/>
          <w:sz w:val="26"/>
          <w:szCs w:val="26"/>
        </w:rPr>
        <w:t>:</w:t>
      </w:r>
    </w:p>
    <w:p w14:paraId="11289F1D" w14:textId="77777777" w:rsidR="001E2FC6" w:rsidRPr="00FB01A5" w:rsidRDefault="00851F67" w:rsidP="003C1915">
      <w:pPr>
        <w:pStyle w:val="a5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от 30.05.2014 № 2306 «Об утверждении Положения о рабочей группе по регулированию выплаты заработной платы в городе Рубцовске Алтайского края и состава рабочей группы»</w:t>
      </w:r>
      <w:r w:rsidR="001E2FC6" w:rsidRPr="00FB01A5">
        <w:rPr>
          <w:rFonts w:ascii="Times New Roman" w:hAnsi="Times New Roman" w:cs="Times New Roman"/>
          <w:sz w:val="26"/>
          <w:szCs w:val="26"/>
        </w:rPr>
        <w:t>;</w:t>
      </w:r>
    </w:p>
    <w:p w14:paraId="5E6CE51D" w14:textId="77777777" w:rsidR="001E2FC6" w:rsidRPr="00FB01A5" w:rsidRDefault="001E2FC6" w:rsidP="003C1915">
      <w:pPr>
        <w:pStyle w:val="a5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от 23.01.2017 № 1</w:t>
      </w:r>
      <w:r w:rsidR="00851F67" w:rsidRPr="00FB01A5">
        <w:rPr>
          <w:rFonts w:ascii="Times New Roman" w:hAnsi="Times New Roman" w:cs="Times New Roman"/>
          <w:sz w:val="26"/>
          <w:szCs w:val="26"/>
        </w:rPr>
        <w:t>79</w:t>
      </w:r>
      <w:r w:rsidRPr="00FB01A5">
        <w:rPr>
          <w:rFonts w:ascii="Times New Roman" w:hAnsi="Times New Roman" w:cs="Times New Roman"/>
          <w:sz w:val="26"/>
          <w:szCs w:val="26"/>
        </w:rPr>
        <w:t xml:space="preserve"> «О внесении изменений в </w:t>
      </w:r>
      <w:r w:rsidR="00560AC7" w:rsidRPr="00FB01A5">
        <w:rPr>
          <w:rFonts w:ascii="Times New Roman" w:hAnsi="Times New Roman" w:cs="Times New Roman"/>
          <w:sz w:val="26"/>
          <w:szCs w:val="26"/>
        </w:rPr>
        <w:t>п</w:t>
      </w:r>
      <w:r w:rsidRPr="00FB01A5">
        <w:rPr>
          <w:rFonts w:ascii="Times New Roman" w:hAnsi="Times New Roman" w:cs="Times New Roman"/>
          <w:sz w:val="26"/>
          <w:szCs w:val="26"/>
        </w:rPr>
        <w:t xml:space="preserve">остановление Администрации города Рубцовска Алтайского края от </w:t>
      </w:r>
      <w:r w:rsidR="00851F67" w:rsidRPr="00FB01A5">
        <w:rPr>
          <w:rFonts w:ascii="Times New Roman" w:hAnsi="Times New Roman" w:cs="Times New Roman"/>
          <w:sz w:val="26"/>
          <w:szCs w:val="26"/>
        </w:rPr>
        <w:t xml:space="preserve">30.05.2014 № 2306 </w:t>
      </w:r>
      <w:r w:rsidRPr="00FB01A5">
        <w:rPr>
          <w:rFonts w:ascii="Times New Roman" w:hAnsi="Times New Roman" w:cs="Times New Roman"/>
          <w:sz w:val="26"/>
          <w:szCs w:val="26"/>
        </w:rPr>
        <w:t xml:space="preserve">«Об утверждении Положения о рабочей группе </w:t>
      </w:r>
      <w:r w:rsidR="00851F67" w:rsidRPr="00FB01A5">
        <w:rPr>
          <w:rFonts w:ascii="Times New Roman" w:hAnsi="Times New Roman" w:cs="Times New Roman"/>
          <w:sz w:val="26"/>
          <w:szCs w:val="26"/>
        </w:rPr>
        <w:t xml:space="preserve">по регулированию выплаты заработной платы </w:t>
      </w:r>
      <w:r w:rsidRPr="00FB01A5">
        <w:rPr>
          <w:rFonts w:ascii="Times New Roman" w:hAnsi="Times New Roman" w:cs="Times New Roman"/>
          <w:sz w:val="26"/>
          <w:szCs w:val="26"/>
        </w:rPr>
        <w:t>в городе Рубцовске Алтайского края и состава рабочей группы».</w:t>
      </w:r>
    </w:p>
    <w:p w14:paraId="129E719D" w14:textId="77777777" w:rsidR="00D2724E" w:rsidRPr="00FB01A5" w:rsidRDefault="007C5EDC" w:rsidP="003C1915">
      <w:pPr>
        <w:pStyle w:val="a5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Опубликовать н</w:t>
      </w:r>
      <w:r w:rsidR="001E2FC6" w:rsidRPr="00FB01A5">
        <w:rPr>
          <w:rFonts w:ascii="Times New Roman" w:hAnsi="Times New Roman" w:cs="Times New Roman"/>
          <w:sz w:val="26"/>
          <w:szCs w:val="26"/>
        </w:rPr>
        <w:t>астоящее постановление в газете «Местное время»</w:t>
      </w:r>
      <w:r w:rsidR="00D2724E" w:rsidRPr="00FB01A5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37952F9" w14:textId="77777777" w:rsidR="001E2FC6" w:rsidRPr="00FB01A5" w:rsidRDefault="001E2FC6" w:rsidP="003C1915">
      <w:pPr>
        <w:pStyle w:val="a5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</w:t>
      </w:r>
      <w:r w:rsidR="00D2724E" w:rsidRPr="00FB01A5">
        <w:rPr>
          <w:rFonts w:ascii="Times New Roman" w:hAnsi="Times New Roman" w:cs="Times New Roman"/>
          <w:sz w:val="26"/>
          <w:szCs w:val="26"/>
        </w:rPr>
        <w:t xml:space="preserve"> в газете «Местное время»</w:t>
      </w:r>
      <w:r w:rsidRPr="00FB01A5">
        <w:rPr>
          <w:rFonts w:ascii="Times New Roman" w:hAnsi="Times New Roman" w:cs="Times New Roman"/>
          <w:sz w:val="26"/>
          <w:szCs w:val="26"/>
        </w:rPr>
        <w:t>.</w:t>
      </w:r>
    </w:p>
    <w:p w14:paraId="40710A7A" w14:textId="5C09FD4A" w:rsidR="001E2FC6" w:rsidRPr="00FB01A5" w:rsidRDefault="001E2FC6" w:rsidP="003C1915">
      <w:pPr>
        <w:pStyle w:val="a5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1A5">
        <w:rPr>
          <w:rFonts w:ascii="Times New Roman" w:hAnsi="Times New Roman" w:cs="Times New Roman"/>
          <w:sz w:val="26"/>
          <w:szCs w:val="26"/>
        </w:rPr>
        <w:t xml:space="preserve">Контроль за исполнением </w:t>
      </w:r>
      <w:r w:rsidR="007C5EDC" w:rsidRPr="00FB01A5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FB01A5">
        <w:rPr>
          <w:rFonts w:ascii="Times New Roman" w:hAnsi="Times New Roman" w:cs="Times New Roman"/>
          <w:sz w:val="26"/>
          <w:szCs w:val="26"/>
        </w:rPr>
        <w:t xml:space="preserve">постановления возложить на заместителя Главы Администрации города Рубцовска Алтайского края </w:t>
      </w:r>
      <w:r w:rsidR="00FB01A5">
        <w:rPr>
          <w:rFonts w:ascii="Times New Roman" w:hAnsi="Times New Roman" w:cs="Times New Roman"/>
          <w:sz w:val="26"/>
          <w:szCs w:val="26"/>
        </w:rPr>
        <w:t xml:space="preserve"> </w:t>
      </w:r>
      <w:r w:rsidRPr="00FB01A5">
        <w:rPr>
          <w:rFonts w:ascii="Times New Roman" w:hAnsi="Times New Roman" w:cs="Times New Roman"/>
          <w:sz w:val="26"/>
          <w:szCs w:val="26"/>
        </w:rPr>
        <w:t>Мищерина А.А.</w:t>
      </w:r>
    </w:p>
    <w:p w14:paraId="4BABB300" w14:textId="77777777" w:rsidR="001E2FC6" w:rsidRPr="00FB01A5" w:rsidRDefault="001E2FC6" w:rsidP="003C191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4FEE82F" w14:textId="77777777" w:rsidR="001E2FC6" w:rsidRPr="00FB01A5" w:rsidRDefault="001E2FC6" w:rsidP="003C191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21E1D1B" w14:textId="77777777" w:rsidR="001E2FC6" w:rsidRPr="00FB01A5" w:rsidRDefault="001E2FC6" w:rsidP="003C191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284F59F8" w14:textId="77777777" w:rsidR="001E2FC6" w:rsidRPr="00FB01A5" w:rsidRDefault="001E2FC6" w:rsidP="003C191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677" w:type="dxa"/>
        <w:tblInd w:w="-106" w:type="dxa"/>
        <w:tblLook w:val="00A0" w:firstRow="1" w:lastRow="0" w:firstColumn="1" w:lastColumn="0" w:noHBand="0" w:noVBand="0"/>
      </w:tblPr>
      <w:tblGrid>
        <w:gridCol w:w="106"/>
        <w:gridCol w:w="4662"/>
        <w:gridCol w:w="123"/>
        <w:gridCol w:w="4645"/>
        <w:gridCol w:w="141"/>
      </w:tblGrid>
      <w:tr w:rsidR="001E2FC6" w:rsidRPr="00FB01A5" w14:paraId="1AB79CE2" w14:textId="77777777" w:rsidTr="00FB01A5">
        <w:trPr>
          <w:gridAfter w:val="1"/>
          <w:wAfter w:w="141" w:type="dxa"/>
        </w:trPr>
        <w:tc>
          <w:tcPr>
            <w:tcW w:w="4768" w:type="dxa"/>
            <w:gridSpan w:val="2"/>
          </w:tcPr>
          <w:p w14:paraId="073B4BAD" w14:textId="77777777" w:rsidR="001E2FC6" w:rsidRPr="00FB01A5" w:rsidRDefault="001E2FC6" w:rsidP="003C19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01A5">
              <w:rPr>
                <w:rFonts w:ascii="Times New Roman" w:hAnsi="Times New Roman" w:cs="Times New Roman"/>
                <w:sz w:val="26"/>
                <w:szCs w:val="26"/>
              </w:rPr>
              <w:t>Глава города Рубцовска</w:t>
            </w:r>
          </w:p>
        </w:tc>
        <w:tc>
          <w:tcPr>
            <w:tcW w:w="4768" w:type="dxa"/>
            <w:gridSpan w:val="2"/>
          </w:tcPr>
          <w:p w14:paraId="08D2D164" w14:textId="77777777" w:rsidR="001E2FC6" w:rsidRPr="00FB01A5" w:rsidRDefault="001E2FC6" w:rsidP="003C19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01A5">
              <w:rPr>
                <w:rFonts w:ascii="Times New Roman" w:hAnsi="Times New Roman" w:cs="Times New Roman"/>
                <w:sz w:val="26"/>
                <w:szCs w:val="26"/>
              </w:rPr>
              <w:t>Д.З. Фельдман</w:t>
            </w:r>
          </w:p>
        </w:tc>
      </w:tr>
      <w:tr w:rsidR="00FB01A5" w:rsidRPr="005C618C" w14:paraId="381544D3" w14:textId="77777777" w:rsidTr="00FB01A5">
        <w:trPr>
          <w:gridAfter w:val="1"/>
          <w:wAfter w:w="141" w:type="dxa"/>
        </w:trPr>
        <w:tc>
          <w:tcPr>
            <w:tcW w:w="4768" w:type="dxa"/>
            <w:gridSpan w:val="2"/>
          </w:tcPr>
          <w:p w14:paraId="2F2DCB73" w14:textId="77777777" w:rsidR="00FB01A5" w:rsidRPr="005C618C" w:rsidRDefault="00FB01A5" w:rsidP="003C19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8" w:type="dxa"/>
            <w:gridSpan w:val="2"/>
          </w:tcPr>
          <w:p w14:paraId="0AE2C110" w14:textId="77777777" w:rsidR="00FB01A5" w:rsidRPr="005C618C" w:rsidRDefault="00FB01A5" w:rsidP="003C19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01A5" w:rsidRPr="005C618C" w14:paraId="2D0E0F04" w14:textId="77777777" w:rsidTr="00FB01A5">
        <w:tblPrEx>
          <w:tblLook w:val="04A0" w:firstRow="1" w:lastRow="0" w:firstColumn="1" w:lastColumn="0" w:noHBand="0" w:noVBand="1"/>
        </w:tblPrEx>
        <w:trPr>
          <w:gridBefore w:val="1"/>
          <w:wBefore w:w="106" w:type="dxa"/>
        </w:trPr>
        <w:tc>
          <w:tcPr>
            <w:tcW w:w="4785" w:type="dxa"/>
            <w:gridSpan w:val="2"/>
          </w:tcPr>
          <w:p w14:paraId="3A37DC1A" w14:textId="77777777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gridSpan w:val="2"/>
          </w:tcPr>
          <w:p w14:paraId="0C039AA7" w14:textId="77777777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Приложение </w:t>
            </w:r>
          </w:p>
          <w:p w14:paraId="0150BDE8" w14:textId="77777777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11921A77" w14:textId="437969AE" w:rsidR="00FB01A5" w:rsidRPr="005C618C" w:rsidRDefault="006F0316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17.08.2021 </w:t>
            </w:r>
            <w:r w:rsidR="00FB01A5" w:rsidRPr="005C618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2182</w:t>
            </w:r>
          </w:p>
        </w:tc>
      </w:tr>
    </w:tbl>
    <w:p w14:paraId="0F62CBE2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C345A81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80EE4D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C618C">
        <w:rPr>
          <w:rFonts w:ascii="Times New Roman" w:eastAsia="Calibri" w:hAnsi="Times New Roman" w:cs="Times New Roman"/>
          <w:bCs/>
          <w:sz w:val="26"/>
          <w:szCs w:val="26"/>
        </w:rPr>
        <w:t>ПОЛОЖЕНИЕ</w:t>
      </w:r>
    </w:p>
    <w:p w14:paraId="7042E3A0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C618C">
        <w:rPr>
          <w:rFonts w:ascii="Times New Roman" w:eastAsia="Calibri" w:hAnsi="Times New Roman" w:cs="Times New Roman"/>
          <w:bCs/>
          <w:sz w:val="26"/>
          <w:szCs w:val="26"/>
        </w:rPr>
        <w:t xml:space="preserve">о рабочей группе по регулированию выплаты заработной платы </w:t>
      </w:r>
    </w:p>
    <w:p w14:paraId="5123614B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C618C">
        <w:rPr>
          <w:rFonts w:ascii="Times New Roman" w:eastAsia="Calibri" w:hAnsi="Times New Roman" w:cs="Times New Roman"/>
          <w:bCs/>
          <w:sz w:val="26"/>
          <w:szCs w:val="26"/>
        </w:rPr>
        <w:t>в городе Рубцовска Алтайского края</w:t>
      </w:r>
    </w:p>
    <w:p w14:paraId="555850F0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25E719" w14:textId="77777777" w:rsidR="00FB01A5" w:rsidRPr="005C618C" w:rsidRDefault="00FB01A5" w:rsidP="00FB01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C618C">
        <w:rPr>
          <w:rFonts w:ascii="Times New Roman" w:eastAsia="Calibri" w:hAnsi="Times New Roman" w:cs="Times New Roman"/>
          <w:sz w:val="26"/>
          <w:szCs w:val="26"/>
        </w:rPr>
        <w:t>Общие положения</w:t>
      </w:r>
    </w:p>
    <w:p w14:paraId="211F70BE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26"/>
          <w:szCs w:val="26"/>
        </w:rPr>
      </w:pPr>
    </w:p>
    <w:p w14:paraId="4E34E783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618C">
        <w:rPr>
          <w:rFonts w:ascii="Times New Roman" w:eastAsia="Calibri" w:hAnsi="Times New Roman" w:cs="Times New Roman"/>
          <w:sz w:val="26"/>
          <w:szCs w:val="26"/>
        </w:rPr>
        <w:t>1.1. Рабочая группа по регулированию выплаты заработной платы в городе Рубцовске Алтайского края (далее – Рабочая группа) является городским координационным органом, созданным в целях обеспечения согласованных действий Администрации города Рубцовска Алтайского края (далее – Администрация города Рубцовска), органов контроля и надзора, правоохранительных органов по вопросам регулированию выплаты заработной платы в организациях реального сектора экономики города Рубцовска Алтайского края (далее – организации города Рубцовска).</w:t>
      </w:r>
    </w:p>
    <w:p w14:paraId="5EA27929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618C">
        <w:rPr>
          <w:rFonts w:ascii="Times New Roman" w:eastAsia="Calibri" w:hAnsi="Times New Roman" w:cs="Times New Roman"/>
          <w:sz w:val="26"/>
          <w:szCs w:val="26"/>
        </w:rPr>
        <w:t>1.2. Рабочая группа в своей деятельности руководствуется Конституцией Российской Федерации, действующим законодательством Российской Федерации, законодательством Алтайского края, а также настоящим Положением.</w:t>
      </w:r>
    </w:p>
    <w:p w14:paraId="1A0EFB4E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BCB97E8" w14:textId="77777777" w:rsidR="00FB01A5" w:rsidRPr="005C618C" w:rsidRDefault="00FB01A5" w:rsidP="00FB01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C618C">
        <w:rPr>
          <w:rFonts w:ascii="Times New Roman" w:eastAsia="Calibri" w:hAnsi="Times New Roman" w:cs="Times New Roman"/>
          <w:sz w:val="26"/>
          <w:szCs w:val="26"/>
        </w:rPr>
        <w:t>Основные задачи деятельности Рабочей группы</w:t>
      </w:r>
    </w:p>
    <w:p w14:paraId="5C8F7E70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Calibri" w:hAnsi="Times New Roman" w:cs="Times New Roman"/>
          <w:sz w:val="26"/>
          <w:szCs w:val="26"/>
        </w:rPr>
      </w:pPr>
    </w:p>
    <w:p w14:paraId="07F282C1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2.1. Организация эффективного взаимодействия деятельности Администрации города Рубцовска, налоговых органов, территориальных отделений внебюджетных фондов, городских объединений профсоюзов и объединений работодателей в вопросе регулирования выплаты заработной платы в организациях города Рубцовска.</w:t>
      </w:r>
    </w:p>
    <w:p w14:paraId="7D8EE773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 xml:space="preserve">2.2. Проведение анализа ситуации по уровню заработной платы, </w:t>
      </w:r>
      <w:r w:rsidRPr="005C618C">
        <w:rPr>
          <w:rFonts w:ascii="Times New Roman" w:hAnsi="Times New Roman" w:cs="Times New Roman"/>
          <w:iCs/>
          <w:sz w:val="26"/>
          <w:szCs w:val="26"/>
        </w:rPr>
        <w:t>в</w:t>
      </w:r>
      <w:r w:rsidRPr="005C618C">
        <w:rPr>
          <w:rFonts w:ascii="Times New Roman" w:hAnsi="Times New Roman" w:cs="Times New Roman"/>
          <w:sz w:val="26"/>
          <w:szCs w:val="26"/>
        </w:rPr>
        <w:t>ыплате</w:t>
      </w:r>
      <w:r w:rsidRPr="005C618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5C618C">
        <w:rPr>
          <w:rFonts w:ascii="Times New Roman" w:hAnsi="Times New Roman" w:cs="Times New Roman"/>
          <w:sz w:val="26"/>
          <w:szCs w:val="26"/>
        </w:rPr>
        <w:t>неофициальной заработной платы в организациях города Рубцовска.</w:t>
      </w:r>
    </w:p>
    <w:p w14:paraId="6E520F99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2.3. Выявление причин неформальной занятости, выплаты неофициальной заработной платы работникам организаций города Рубцовска.</w:t>
      </w:r>
    </w:p>
    <w:p w14:paraId="5D2D6547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2.4. Подготовка предложений по решению вопросов рассматриваемых Рабочей группой.</w:t>
      </w:r>
    </w:p>
    <w:p w14:paraId="31934902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64A0FF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C618C">
        <w:rPr>
          <w:rFonts w:ascii="Times New Roman" w:eastAsia="Calibri" w:hAnsi="Times New Roman" w:cs="Times New Roman"/>
          <w:sz w:val="26"/>
          <w:szCs w:val="26"/>
        </w:rPr>
        <w:t>III. Права Рабочей группы</w:t>
      </w:r>
    </w:p>
    <w:p w14:paraId="01815D96" w14:textId="77777777" w:rsidR="00FB01A5" w:rsidRPr="005C618C" w:rsidRDefault="00FB01A5" w:rsidP="00FB0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AEFFC36" w14:textId="77777777" w:rsidR="00FB01A5" w:rsidRPr="005C618C" w:rsidRDefault="00FB01A5" w:rsidP="00FB01A5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682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Рабочая группа в пределах своей компетенции имеет право:</w:t>
      </w:r>
    </w:p>
    <w:p w14:paraId="43AB90B7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3.1. принимать решения по вопросам, относящимся к компетенции Рабочей группы;</w:t>
      </w:r>
    </w:p>
    <w:p w14:paraId="27DB8D68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3.2. заслушивать на своих заседаниях руководителей организаций города Рубцовска о проводимой работе по вопросам, относящимся к компетенции Рабочей группы;</w:t>
      </w:r>
    </w:p>
    <w:p w14:paraId="2CCC88DA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lastRenderedPageBreak/>
        <w:t>3.3. запрашивать у организаций информацию, необходимую для выполнения возложенных на Рабочую группу задач;</w:t>
      </w:r>
    </w:p>
    <w:p w14:paraId="3DAAE445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3.4. привлекать в установленном порядке специалистов органов контроля и надзора, правоохранительных органов, территориальных отделений внебюджетных фондов для совместного рассмотрения вопросов, находящихся в компетенции Рабочей группы;</w:t>
      </w:r>
    </w:p>
    <w:p w14:paraId="6003F312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3.5. вносить предложения органам, осуществляющим государственный надзор и контроль за соблюдением трудового законодательства, правоохранительным органам по вопросам, входящим в компетенцию Рабочей группы;</w:t>
      </w:r>
    </w:p>
    <w:p w14:paraId="1290E8BC" w14:textId="77777777" w:rsidR="00FB01A5" w:rsidRPr="005C618C" w:rsidRDefault="00FB01A5" w:rsidP="00FB01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3.6. направлять организациям города Рубцовска информацию для принятия решений в соответствии с законодательством в целях устранения нарушений, выявленных Рабочей группой.</w:t>
      </w:r>
    </w:p>
    <w:p w14:paraId="5C3D3D0D" w14:textId="77777777" w:rsidR="00FB01A5" w:rsidRPr="005C618C" w:rsidRDefault="00FB01A5" w:rsidP="00FB01A5">
      <w:pPr>
        <w:spacing w:after="0" w:line="240" w:lineRule="auto"/>
        <w:ind w:left="23" w:firstLine="700"/>
        <w:jc w:val="center"/>
        <w:rPr>
          <w:rFonts w:ascii="Times New Roman" w:hAnsi="Times New Roman" w:cs="Times New Roman"/>
          <w:sz w:val="26"/>
          <w:szCs w:val="26"/>
        </w:rPr>
      </w:pPr>
    </w:p>
    <w:p w14:paraId="345C03E0" w14:textId="77777777" w:rsidR="00FB01A5" w:rsidRPr="005C618C" w:rsidRDefault="00FB01A5" w:rsidP="00FB01A5">
      <w:pPr>
        <w:spacing w:after="0" w:line="240" w:lineRule="auto"/>
        <w:ind w:left="23" w:firstLine="700"/>
        <w:jc w:val="center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IV. Состав и порядок работы Рабочей группы</w:t>
      </w:r>
    </w:p>
    <w:p w14:paraId="490D6E48" w14:textId="77777777" w:rsidR="00FB01A5" w:rsidRPr="005C618C" w:rsidRDefault="00FB01A5" w:rsidP="00FB01A5">
      <w:pPr>
        <w:spacing w:after="0" w:line="240" w:lineRule="auto"/>
        <w:ind w:left="23" w:firstLine="700"/>
        <w:jc w:val="center"/>
        <w:rPr>
          <w:rFonts w:ascii="Times New Roman" w:hAnsi="Times New Roman" w:cs="Times New Roman"/>
          <w:sz w:val="26"/>
          <w:szCs w:val="26"/>
        </w:rPr>
      </w:pPr>
    </w:p>
    <w:p w14:paraId="234CAC0E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4.1. Рабочая группа формируется в составе председателя (Глава города Рубцовска), первого заместителя председателя (заместитель Главы Администрации города Рубцовска), заместителя председателя (начальник отдела по труду Администрации города Рубцовска), секретаря Рабочей группы и членов Рабочей группы (представители КГКУ УСЗН по городу Рубцовску и Рубцовскому району, центра занятости населения КГКУ УСЗН по городу Рубцовску и Рубцовскому району, государственной статистики в городе Рубцовске, Государственного учреждения – Управления Пенсионного фонда Российской Федерации в г. Рубцовске и Рубцовском районе, межрайонной инспекции федеральной налоговой службы России № 12 по Алтайскому краю, филиала № 7 государственного учреждения Алтайского регионального отделения фонда социального страхования, МО МВД России «Рубцовский», следственного отдела по городу Рубцовск СУ СК Российской Федерации по Алтайскому краю, Государственной инспекции труда в Алтайском крае, Администрации города Рубцовска, координационного совета организаций профсоюзов – представительства Алтайского краевого союза организаций профсоюзов (Алтайского крайсовпрофа, Общественного совета по развитию предпринимательства при Администрации города Рубцовска) в городе Рубцовске, Рубцовской городской организации профсоюза работников народного образования и науки Российской Федерации и муниципального казенного учреждения «Управление капитального строительства» города Рубцовска).</w:t>
      </w:r>
    </w:p>
    <w:p w14:paraId="4F715E24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4.2. Рабочую группу возглавляет председатель Рабочей группы, который:</w:t>
      </w:r>
    </w:p>
    <w:p w14:paraId="4B3568BD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1) организует деятельность Рабочей группы;</w:t>
      </w:r>
    </w:p>
    <w:p w14:paraId="5AFFF672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2) обеспечивает контроль исполнения решений Рабочей группы;</w:t>
      </w:r>
    </w:p>
    <w:p w14:paraId="289E60D0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3) определяет дату, место и время проведения заседания Рабочей группы,</w:t>
      </w:r>
    </w:p>
    <w:p w14:paraId="5EF4C688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4) утверждает повестку дня заседаний Рабочей группы;</w:t>
      </w:r>
    </w:p>
    <w:p w14:paraId="6F71275F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5) проводит заседание Рабочей группы;</w:t>
      </w:r>
    </w:p>
    <w:p w14:paraId="63004ACA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6) определяет порядок рассмотрения вопросов на заседании Рабочей группы;</w:t>
      </w:r>
    </w:p>
    <w:p w14:paraId="1D421B26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7) принимает решения по оперативным вопросам деятельности Рабочей группы;</w:t>
      </w:r>
    </w:p>
    <w:p w14:paraId="0C184CA3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8) подписывает протоколы заседания.</w:t>
      </w:r>
    </w:p>
    <w:p w14:paraId="1B40B5CD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lastRenderedPageBreak/>
        <w:t>4.3. В случае отсутствия председателя Рабочей группы его обязанности исполняет первый заместитель председателя Рабочей группы. В случае отсутствия первого заместителя председателя Рабочей группы его обязанности исполняет заместитель председателя Рабочей группы.</w:t>
      </w:r>
    </w:p>
    <w:p w14:paraId="1C8B2FE0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4.4. Секретарь Рабочей группы:</w:t>
      </w:r>
    </w:p>
    <w:p w14:paraId="22B852E8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1) формирует повестку дня для заседания Рабочей группы;</w:t>
      </w:r>
    </w:p>
    <w:p w14:paraId="14516068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2) информирует членов Рабочей группы о дате, месте и времени проведения заседаний не позднее, чем за 5 дней до их проведения;</w:t>
      </w:r>
    </w:p>
    <w:p w14:paraId="10EC2C42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3) оформляет протоколы заседаний Рабочей группы;</w:t>
      </w:r>
    </w:p>
    <w:p w14:paraId="4F6A957A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4) направляет копии протоколов членам Рабочей группы для исполнения.</w:t>
      </w:r>
    </w:p>
    <w:p w14:paraId="46F53752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4.5. Заседания Рабочей группы проводятся по мере необходимости, но не реже одного раза в квартал.</w:t>
      </w:r>
    </w:p>
    <w:p w14:paraId="48582200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4.6. Заседание Рабочей группы является правомочным, если на нем присутствует более половины ее членов.</w:t>
      </w:r>
    </w:p>
    <w:p w14:paraId="781D3256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4.7. Решения Рабочей группы принимаются большинством голосов присутствующих на заседании членов Рабочей группы.</w:t>
      </w:r>
    </w:p>
    <w:p w14:paraId="1321135E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4.8. В случае равенства голосов решающим является голос председательствующего на заседании Рабочей группы.</w:t>
      </w:r>
    </w:p>
    <w:p w14:paraId="76F0B604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4.9. Принимаемые на заседаниях Рабочей группы решения оформляются протоколом, который подписывается председателем Рабочей группы или его заместителем, проводящим заседание.</w:t>
      </w:r>
    </w:p>
    <w:p w14:paraId="0B83B27D" w14:textId="77777777" w:rsidR="00FB01A5" w:rsidRPr="005C618C" w:rsidRDefault="00FB01A5" w:rsidP="00FB01A5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18C">
        <w:rPr>
          <w:rFonts w:ascii="Times New Roman" w:hAnsi="Times New Roman" w:cs="Times New Roman"/>
          <w:sz w:val="26"/>
          <w:szCs w:val="26"/>
        </w:rPr>
        <w:t>4.10. Положение о Рабочей группе, ее состав и график работы Рабочей группы утверждается постановлением Администрации города Рубцовска Алтайского края.</w:t>
      </w:r>
    </w:p>
    <w:p w14:paraId="566322C6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439FD11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AE47AC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C006ACC" w14:textId="77777777" w:rsidR="00FB01A5" w:rsidRPr="005C618C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3051"/>
      </w:tblGrid>
      <w:tr w:rsidR="00FB01A5" w:rsidRPr="005C618C" w14:paraId="65E51C29" w14:textId="77777777" w:rsidTr="009A6B40">
        <w:tc>
          <w:tcPr>
            <w:tcW w:w="6487" w:type="dxa"/>
          </w:tcPr>
          <w:p w14:paraId="470E01BB" w14:textId="0B1720EE" w:rsidR="00FB01A5" w:rsidRPr="005C618C" w:rsidRDefault="005C618C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FB01A5" w:rsidRPr="005C618C">
              <w:rPr>
                <w:rFonts w:ascii="Times New Roman" w:eastAsia="Calibri" w:hAnsi="Times New Roman" w:cs="Times New Roman"/>
                <w:sz w:val="26"/>
                <w:szCs w:val="26"/>
              </w:rPr>
              <w:t>ачальник отдела по организации</w:t>
            </w:r>
          </w:p>
          <w:p w14:paraId="4BF22CAE" w14:textId="77777777" w:rsid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управления и работе с обращениями</w:t>
            </w:r>
          </w:p>
          <w:p w14:paraId="7F6532CE" w14:textId="24A8EA2D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Администрации города Рубцовска </w:t>
            </w:r>
          </w:p>
        </w:tc>
        <w:tc>
          <w:tcPr>
            <w:tcW w:w="3084" w:type="dxa"/>
          </w:tcPr>
          <w:p w14:paraId="685AFACD" w14:textId="77777777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5546EF5" w14:textId="77777777" w:rsidR="00FB01A5" w:rsidRPr="005C618C" w:rsidRDefault="00FB01A5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315060" w14:textId="45CEADD2" w:rsidR="00FB01A5" w:rsidRPr="005C618C" w:rsidRDefault="005C618C" w:rsidP="00FB0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618C">
              <w:rPr>
                <w:rFonts w:ascii="Times New Roman" w:eastAsia="Calibri" w:hAnsi="Times New Roman" w:cs="Times New Roman"/>
                <w:sz w:val="26"/>
                <w:szCs w:val="26"/>
              </w:rPr>
              <w:t>А.В.Инютина</w:t>
            </w:r>
          </w:p>
        </w:tc>
      </w:tr>
    </w:tbl>
    <w:p w14:paraId="21762DF5" w14:textId="77777777" w:rsidR="00FB01A5" w:rsidRPr="00FB01A5" w:rsidRDefault="00FB01A5" w:rsidP="00FB01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10A3C62" w14:textId="77777777" w:rsidR="001E2FC6" w:rsidRPr="00FB01A5" w:rsidRDefault="001E2FC6" w:rsidP="00FB01A5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E2FC6" w:rsidRPr="00FB01A5" w:rsidSect="00B43A1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1EC"/>
    <w:multiLevelType w:val="hybridMultilevel"/>
    <w:tmpl w:val="8BE696D6"/>
    <w:lvl w:ilvl="0" w:tplc="3312A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0174B1"/>
    <w:multiLevelType w:val="hybridMultilevel"/>
    <w:tmpl w:val="A9E681DE"/>
    <w:lvl w:ilvl="0" w:tplc="7118357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F219A8"/>
    <w:multiLevelType w:val="hybridMultilevel"/>
    <w:tmpl w:val="8A4E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3B2"/>
    <w:rsid w:val="00022986"/>
    <w:rsid w:val="00057383"/>
    <w:rsid w:val="000803E8"/>
    <w:rsid w:val="000B0E18"/>
    <w:rsid w:val="000E32F7"/>
    <w:rsid w:val="000F243A"/>
    <w:rsid w:val="000F76D3"/>
    <w:rsid w:val="00110B06"/>
    <w:rsid w:val="0013706B"/>
    <w:rsid w:val="00142711"/>
    <w:rsid w:val="0017395D"/>
    <w:rsid w:val="001A7D22"/>
    <w:rsid w:val="001D615A"/>
    <w:rsid w:val="001E23E4"/>
    <w:rsid w:val="001E2FC6"/>
    <w:rsid w:val="001E5F14"/>
    <w:rsid w:val="00220270"/>
    <w:rsid w:val="00263D8C"/>
    <w:rsid w:val="00295342"/>
    <w:rsid w:val="002C0CA2"/>
    <w:rsid w:val="002C26F5"/>
    <w:rsid w:val="002E3270"/>
    <w:rsid w:val="002F6E57"/>
    <w:rsid w:val="00316B78"/>
    <w:rsid w:val="003340A5"/>
    <w:rsid w:val="003775A8"/>
    <w:rsid w:val="0039629B"/>
    <w:rsid w:val="00396B03"/>
    <w:rsid w:val="003B25CA"/>
    <w:rsid w:val="003C1915"/>
    <w:rsid w:val="003D7CEB"/>
    <w:rsid w:val="003E03B2"/>
    <w:rsid w:val="003E7168"/>
    <w:rsid w:val="004031B1"/>
    <w:rsid w:val="00421DC5"/>
    <w:rsid w:val="00452544"/>
    <w:rsid w:val="00454DDE"/>
    <w:rsid w:val="004803A9"/>
    <w:rsid w:val="004C25AD"/>
    <w:rsid w:val="005017AE"/>
    <w:rsid w:val="00545782"/>
    <w:rsid w:val="00560AC7"/>
    <w:rsid w:val="005C618C"/>
    <w:rsid w:val="00631A03"/>
    <w:rsid w:val="0064359C"/>
    <w:rsid w:val="00645EE3"/>
    <w:rsid w:val="006667B8"/>
    <w:rsid w:val="006776B4"/>
    <w:rsid w:val="00693404"/>
    <w:rsid w:val="006F0316"/>
    <w:rsid w:val="0071733D"/>
    <w:rsid w:val="007441EA"/>
    <w:rsid w:val="0078737C"/>
    <w:rsid w:val="007C4C80"/>
    <w:rsid w:val="007C5EDC"/>
    <w:rsid w:val="00813F9C"/>
    <w:rsid w:val="00851F67"/>
    <w:rsid w:val="00853D55"/>
    <w:rsid w:val="00855E1B"/>
    <w:rsid w:val="008E430F"/>
    <w:rsid w:val="008F287C"/>
    <w:rsid w:val="008F5EBB"/>
    <w:rsid w:val="00937EE9"/>
    <w:rsid w:val="00960A9B"/>
    <w:rsid w:val="00980EA1"/>
    <w:rsid w:val="00982D68"/>
    <w:rsid w:val="009D2E18"/>
    <w:rsid w:val="00A351DE"/>
    <w:rsid w:val="00A65000"/>
    <w:rsid w:val="00A70B7B"/>
    <w:rsid w:val="00A908D9"/>
    <w:rsid w:val="00AC35BE"/>
    <w:rsid w:val="00B0703F"/>
    <w:rsid w:val="00B11B0E"/>
    <w:rsid w:val="00B1708E"/>
    <w:rsid w:val="00B43A1E"/>
    <w:rsid w:val="00B70F0B"/>
    <w:rsid w:val="00BA478A"/>
    <w:rsid w:val="00BB5358"/>
    <w:rsid w:val="00BF37A2"/>
    <w:rsid w:val="00CB76BB"/>
    <w:rsid w:val="00CF5713"/>
    <w:rsid w:val="00D2724E"/>
    <w:rsid w:val="00D305DB"/>
    <w:rsid w:val="00D32C80"/>
    <w:rsid w:val="00D36F2B"/>
    <w:rsid w:val="00D9454A"/>
    <w:rsid w:val="00E44A87"/>
    <w:rsid w:val="00E55DFF"/>
    <w:rsid w:val="00E911FA"/>
    <w:rsid w:val="00EA1E11"/>
    <w:rsid w:val="00F118CF"/>
    <w:rsid w:val="00F45F93"/>
    <w:rsid w:val="00F55E6A"/>
    <w:rsid w:val="00FB01A5"/>
    <w:rsid w:val="00FB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30C40"/>
  <w15:docId w15:val="{8061488E-1673-4DD8-98B5-DEBF9D21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1B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E0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E03B2"/>
    <w:pPr>
      <w:ind w:left="720"/>
    </w:pPr>
  </w:style>
  <w:style w:type="table" w:styleId="a6">
    <w:name w:val="Table Grid"/>
    <w:basedOn w:val="a1"/>
    <w:uiPriority w:val="99"/>
    <w:rsid w:val="0064359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Песковская Анастасия Юрьевна</cp:lastModifiedBy>
  <cp:revision>51</cp:revision>
  <cp:lastPrinted>2021-08-02T04:55:00Z</cp:lastPrinted>
  <dcterms:created xsi:type="dcterms:W3CDTF">2018-08-10T08:47:00Z</dcterms:created>
  <dcterms:modified xsi:type="dcterms:W3CDTF">2021-08-17T03:12:00Z</dcterms:modified>
</cp:coreProperties>
</file>